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CA4" w:rsidRDefault="00AB5CA4" w:rsidP="00AB5C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B5CA4" w:rsidRDefault="00AB5CA4" w:rsidP="00AB5CA4">
      <w:pPr>
        <w:jc w:val="center"/>
        <w:rPr>
          <w:b/>
          <w:sz w:val="28"/>
          <w:szCs w:val="28"/>
        </w:rPr>
      </w:pPr>
      <w:r w:rsidRPr="008D030C">
        <w:rPr>
          <w:b/>
          <w:sz w:val="28"/>
          <w:szCs w:val="28"/>
        </w:rPr>
        <w:t xml:space="preserve"> муниципального </w:t>
      </w:r>
      <w:r>
        <w:rPr>
          <w:b/>
          <w:sz w:val="28"/>
          <w:szCs w:val="28"/>
        </w:rPr>
        <w:t>образования</w:t>
      </w:r>
      <w:r w:rsidRPr="008D030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«Колгуевский</w:t>
      </w:r>
      <w:r>
        <w:rPr>
          <w:b/>
          <w:color w:val="0000FF"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сельсовет</w:t>
      </w:r>
      <w:r w:rsidRPr="008D030C">
        <w:rPr>
          <w:b/>
          <w:sz w:val="28"/>
          <w:szCs w:val="28"/>
        </w:rPr>
        <w:t>»</w:t>
      </w:r>
    </w:p>
    <w:p w:rsidR="00AB5CA4" w:rsidRPr="008D030C" w:rsidRDefault="00AB5CA4" w:rsidP="00AB5C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Ненецкого автономного округа </w:t>
      </w:r>
    </w:p>
    <w:p w:rsidR="00AB5CA4" w:rsidRPr="008D030C" w:rsidRDefault="00AB5CA4" w:rsidP="00AB5CA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AB5CA4" w:rsidRPr="008D030C" w:rsidRDefault="000D739B" w:rsidP="00AB5CA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 14.11.2018</w:t>
      </w:r>
      <w:r w:rsidR="00AB5CA4">
        <w:rPr>
          <w:b/>
          <w:sz w:val="28"/>
          <w:szCs w:val="28"/>
          <w:u w:val="single"/>
        </w:rPr>
        <w:t xml:space="preserve"> №</w:t>
      </w:r>
      <w:r>
        <w:rPr>
          <w:b/>
          <w:sz w:val="28"/>
          <w:szCs w:val="28"/>
          <w:u w:val="single"/>
        </w:rPr>
        <w:t xml:space="preserve"> 49</w:t>
      </w:r>
      <w:r w:rsidR="00AB5CA4">
        <w:rPr>
          <w:b/>
          <w:sz w:val="28"/>
          <w:szCs w:val="28"/>
          <w:u w:val="single"/>
        </w:rPr>
        <w:t xml:space="preserve">-осн___    </w:t>
      </w:r>
    </w:p>
    <w:p w:rsidR="00AB5CA4" w:rsidRPr="00EA7146" w:rsidRDefault="00AB5CA4" w:rsidP="00AB5CA4">
      <w:pPr>
        <w:spacing w:after="480"/>
        <w:rPr>
          <w:sz w:val="20"/>
          <w:szCs w:val="20"/>
        </w:rPr>
      </w:pPr>
      <w:r>
        <w:rPr>
          <w:noProof/>
          <w:sz w:val="20"/>
          <w:szCs w:val="20"/>
        </w:rPr>
        <w:t>п.Бугрино</w:t>
      </w:r>
      <w:r w:rsidRPr="008D030C">
        <w:rPr>
          <w:noProof/>
          <w:sz w:val="20"/>
          <w:szCs w:val="20"/>
        </w:rPr>
        <w:t>, Ненецкого автономного округа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31"/>
      </w:tblGrid>
      <w:tr w:rsidR="00AB5CA4" w:rsidRPr="00DF61FB" w:rsidTr="00E30D0D">
        <w:trPr>
          <w:trHeight w:val="625"/>
        </w:trPr>
        <w:tc>
          <w:tcPr>
            <w:tcW w:w="4931" w:type="dxa"/>
          </w:tcPr>
          <w:p w:rsidR="00AB5CA4" w:rsidRPr="00EB36DB" w:rsidRDefault="00AB5CA4" w:rsidP="00E30D0D">
            <w:pPr>
              <w:pStyle w:val="ConsPlusTitle"/>
              <w:widowControl/>
              <w:rPr>
                <w:b w:val="0"/>
              </w:rPr>
            </w:pPr>
            <w:r>
              <w:rPr>
                <w:b w:val="0"/>
              </w:rPr>
              <w:t>Об оценке ожидаемого исполнения бюджета</w:t>
            </w:r>
            <w:r w:rsidRPr="00EB36DB">
              <w:rPr>
                <w:b w:val="0"/>
              </w:rPr>
              <w:t xml:space="preserve"> муни</w:t>
            </w:r>
            <w:r>
              <w:rPr>
                <w:b w:val="0"/>
              </w:rPr>
              <w:t>ципального образования «Колгуевский</w:t>
            </w:r>
            <w:r w:rsidRPr="00EB36DB">
              <w:rPr>
                <w:b w:val="0"/>
              </w:rPr>
              <w:t xml:space="preserve"> сельсовет» Ненецкого автономного округа </w:t>
            </w:r>
            <w:r>
              <w:rPr>
                <w:b w:val="0"/>
              </w:rPr>
              <w:t>з</w:t>
            </w:r>
            <w:r w:rsidRPr="00EB36DB">
              <w:rPr>
                <w:b w:val="0"/>
              </w:rPr>
              <w:t>а 201</w:t>
            </w:r>
            <w:r w:rsidR="000D739B">
              <w:rPr>
                <w:b w:val="0"/>
              </w:rPr>
              <w:t>8</w:t>
            </w:r>
            <w:r w:rsidRPr="00EB36DB">
              <w:rPr>
                <w:b w:val="0"/>
              </w:rPr>
              <w:t xml:space="preserve"> год </w:t>
            </w:r>
          </w:p>
        </w:tc>
        <w:bookmarkStart w:id="0" w:name="_GoBack"/>
        <w:bookmarkEnd w:id="0"/>
      </w:tr>
    </w:tbl>
    <w:p w:rsidR="00AB5CA4" w:rsidRDefault="00AB5CA4" w:rsidP="00AB5CA4">
      <w:pPr>
        <w:autoSpaceDE w:val="0"/>
        <w:autoSpaceDN w:val="0"/>
        <w:adjustRightInd w:val="0"/>
        <w:outlineLvl w:val="0"/>
      </w:pPr>
    </w:p>
    <w:p w:rsidR="00AB5CA4" w:rsidRDefault="00AB5CA4" w:rsidP="00AB5CA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AB5CA4" w:rsidRPr="003B548B" w:rsidRDefault="00C20F75" w:rsidP="00AB5CA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AB128E">
        <w:rPr>
          <w:color w:val="442E19"/>
        </w:rPr>
        <w:t xml:space="preserve">В соответствии со статьей 173 Бюджетного кодекса Российской Федерации, </w:t>
      </w:r>
      <w:r>
        <w:rPr>
          <w:color w:val="442E19"/>
        </w:rPr>
        <w:t xml:space="preserve">руководствуясь </w:t>
      </w:r>
      <w:r w:rsidRPr="00AB128E">
        <w:rPr>
          <w:color w:val="442E19"/>
        </w:rPr>
        <w:t>Полож</w:t>
      </w:r>
      <w:r>
        <w:rPr>
          <w:color w:val="442E19"/>
        </w:rPr>
        <w:t xml:space="preserve">ением «О </w:t>
      </w:r>
      <w:r w:rsidRPr="00AB128E">
        <w:rPr>
          <w:color w:val="442E19"/>
        </w:rPr>
        <w:t>бюджетном процессе в муниципальном образовании «Колгуевский сельсовет» Ненецкого автономного округа»</w:t>
      </w:r>
      <w:r>
        <w:rPr>
          <w:color w:val="442E19"/>
        </w:rPr>
        <w:t>,</w:t>
      </w:r>
      <w:r w:rsidRPr="00AB128E">
        <w:rPr>
          <w:color w:val="442E19"/>
        </w:rPr>
        <w:t xml:space="preserve"> утвержденным Решением Совета депутатов МО «Колгуевский сельсовет» НАО от 26.12.2013 № 9</w:t>
      </w:r>
      <w:r>
        <w:rPr>
          <w:color w:val="442E19"/>
        </w:rPr>
        <w:t xml:space="preserve"> (внесение изм. от 13.11.15г. № 1)</w:t>
      </w:r>
      <w:r w:rsidRPr="00AB128E">
        <w:rPr>
          <w:color w:val="442E19"/>
        </w:rPr>
        <w:t xml:space="preserve">, </w:t>
      </w:r>
      <w:r>
        <w:rPr>
          <w:color w:val="442E19"/>
        </w:rPr>
        <w:t>РАСПОРЯЖАЮСЬ</w:t>
      </w:r>
      <w:r w:rsidR="00AB5CA4" w:rsidRPr="003B548B">
        <w:rPr>
          <w:sz w:val="26"/>
          <w:szCs w:val="26"/>
        </w:rPr>
        <w:t>:</w:t>
      </w:r>
    </w:p>
    <w:p w:rsidR="00AB5CA4" w:rsidRPr="00AB5CA4" w:rsidRDefault="00AB5CA4" w:rsidP="00AB5CA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bookmarkStart w:id="1" w:name="Par7"/>
      <w:bookmarkEnd w:id="1"/>
      <w:r w:rsidRPr="00AB5CA4">
        <w:rPr>
          <w:sz w:val="26"/>
          <w:szCs w:val="26"/>
        </w:rPr>
        <w:t>Одобрить ожидаемое исполнение бюджета муниципального образования «Колгуевский сельсовет» Нене</w:t>
      </w:r>
      <w:r w:rsidR="000D739B">
        <w:rPr>
          <w:sz w:val="26"/>
          <w:szCs w:val="26"/>
        </w:rPr>
        <w:t>цкого автономного округа за 2018</w:t>
      </w:r>
      <w:r w:rsidR="00794213">
        <w:rPr>
          <w:sz w:val="26"/>
          <w:szCs w:val="26"/>
        </w:rPr>
        <w:t xml:space="preserve"> год, согласно приложений</w:t>
      </w:r>
      <w:r w:rsidRPr="00AB5CA4">
        <w:rPr>
          <w:sz w:val="26"/>
          <w:szCs w:val="26"/>
        </w:rPr>
        <w:t>:</w:t>
      </w:r>
    </w:p>
    <w:p w:rsidR="00AB5CA4" w:rsidRDefault="000D739B" w:rsidP="00AB5CA4">
      <w:pPr>
        <w:pStyle w:val="a3"/>
        <w:widowControl w:val="0"/>
        <w:autoSpaceDE w:val="0"/>
        <w:autoSpaceDN w:val="0"/>
        <w:adjustRightInd w:val="0"/>
        <w:spacing w:line="360" w:lineRule="auto"/>
        <w:ind w:left="899"/>
        <w:jc w:val="both"/>
        <w:rPr>
          <w:sz w:val="26"/>
          <w:szCs w:val="26"/>
        </w:rPr>
      </w:pPr>
      <w:r>
        <w:rPr>
          <w:sz w:val="26"/>
          <w:szCs w:val="26"/>
        </w:rPr>
        <w:t>- Доходы бюджета на 2018</w:t>
      </w:r>
      <w:r w:rsidR="00AB5CA4">
        <w:rPr>
          <w:sz w:val="26"/>
          <w:szCs w:val="26"/>
        </w:rPr>
        <w:t xml:space="preserve"> год</w:t>
      </w:r>
      <w:r w:rsidR="00794213">
        <w:rPr>
          <w:sz w:val="26"/>
          <w:szCs w:val="26"/>
        </w:rPr>
        <w:t xml:space="preserve"> (Приложение 1)</w:t>
      </w:r>
      <w:r w:rsidR="00AB5CA4">
        <w:rPr>
          <w:sz w:val="26"/>
          <w:szCs w:val="26"/>
        </w:rPr>
        <w:t>;</w:t>
      </w:r>
    </w:p>
    <w:p w:rsidR="00AB5CA4" w:rsidRDefault="00AB5CA4" w:rsidP="00AB5CA4">
      <w:pPr>
        <w:pStyle w:val="a3"/>
        <w:widowControl w:val="0"/>
        <w:autoSpaceDE w:val="0"/>
        <w:autoSpaceDN w:val="0"/>
        <w:adjustRightInd w:val="0"/>
        <w:spacing w:line="360" w:lineRule="auto"/>
        <w:ind w:left="899"/>
        <w:jc w:val="both"/>
        <w:rPr>
          <w:sz w:val="26"/>
          <w:szCs w:val="26"/>
        </w:rPr>
      </w:pPr>
      <w:r>
        <w:rPr>
          <w:sz w:val="26"/>
          <w:szCs w:val="26"/>
        </w:rPr>
        <w:t>- Расходы бюджета по разделам, подразделам, целевым статьям (муниципальным программам и непрограммным направлениям деятельности)</w:t>
      </w:r>
      <w:r w:rsidR="00C20F7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 группам видов расходов классификации расходов бюджета в ведомственной </w:t>
      </w:r>
      <w:r w:rsidR="00C20F75">
        <w:rPr>
          <w:sz w:val="26"/>
          <w:szCs w:val="26"/>
        </w:rPr>
        <w:t>структуре р</w:t>
      </w:r>
      <w:r w:rsidR="000D739B">
        <w:rPr>
          <w:sz w:val="26"/>
          <w:szCs w:val="26"/>
        </w:rPr>
        <w:t>асходов местного бюджета на 2018</w:t>
      </w:r>
      <w:r w:rsidR="00C20F75">
        <w:rPr>
          <w:sz w:val="26"/>
          <w:szCs w:val="26"/>
        </w:rPr>
        <w:t xml:space="preserve"> год</w:t>
      </w:r>
      <w:r w:rsidR="00794213">
        <w:rPr>
          <w:sz w:val="26"/>
          <w:szCs w:val="26"/>
        </w:rPr>
        <w:t xml:space="preserve"> (Приложение 2)</w:t>
      </w:r>
      <w:r w:rsidR="00C20F75">
        <w:rPr>
          <w:sz w:val="26"/>
          <w:szCs w:val="26"/>
        </w:rPr>
        <w:t>;</w:t>
      </w:r>
    </w:p>
    <w:p w:rsidR="00C20F75" w:rsidRPr="00AB5CA4" w:rsidRDefault="00C20F75" w:rsidP="00AB5CA4">
      <w:pPr>
        <w:pStyle w:val="a3"/>
        <w:widowControl w:val="0"/>
        <w:autoSpaceDE w:val="0"/>
        <w:autoSpaceDN w:val="0"/>
        <w:adjustRightInd w:val="0"/>
        <w:spacing w:line="360" w:lineRule="auto"/>
        <w:ind w:left="899"/>
        <w:jc w:val="both"/>
        <w:rPr>
          <w:sz w:val="26"/>
          <w:szCs w:val="26"/>
        </w:rPr>
      </w:pPr>
      <w:r>
        <w:rPr>
          <w:sz w:val="26"/>
          <w:szCs w:val="26"/>
        </w:rPr>
        <w:t>- Источники финансирования д</w:t>
      </w:r>
      <w:r w:rsidR="000D739B">
        <w:rPr>
          <w:sz w:val="26"/>
          <w:szCs w:val="26"/>
        </w:rPr>
        <w:t>ефицита местного бюджета на 2018</w:t>
      </w:r>
      <w:r>
        <w:rPr>
          <w:sz w:val="26"/>
          <w:szCs w:val="26"/>
        </w:rPr>
        <w:t xml:space="preserve"> </w:t>
      </w:r>
      <w:r w:rsidR="000D739B">
        <w:rPr>
          <w:sz w:val="26"/>
          <w:szCs w:val="26"/>
        </w:rPr>
        <w:t>год (</w:t>
      </w:r>
      <w:r w:rsidR="00794213">
        <w:rPr>
          <w:sz w:val="26"/>
          <w:szCs w:val="26"/>
        </w:rPr>
        <w:t>Приложение 3)</w:t>
      </w:r>
      <w:r>
        <w:rPr>
          <w:sz w:val="26"/>
          <w:szCs w:val="26"/>
        </w:rPr>
        <w:t>.</w:t>
      </w:r>
    </w:p>
    <w:p w:rsidR="00AB5CA4" w:rsidRPr="003B548B" w:rsidRDefault="00AB5CA4" w:rsidP="00AB5CA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  <w:r w:rsidRPr="003B548B">
        <w:rPr>
          <w:sz w:val="26"/>
          <w:szCs w:val="26"/>
        </w:rPr>
        <w:t>2. Настоящее распоряжение вступает в силу со дня его подписания и подлежит официальному опубликованию (обнародованию), а также размещению в сети Интернет на официальном сайте Администрации муни</w:t>
      </w:r>
      <w:r>
        <w:rPr>
          <w:sz w:val="26"/>
          <w:szCs w:val="26"/>
        </w:rPr>
        <w:t>ципального образования «Колгуевский</w:t>
      </w:r>
      <w:r w:rsidRPr="003B548B">
        <w:rPr>
          <w:sz w:val="26"/>
          <w:szCs w:val="26"/>
        </w:rPr>
        <w:t xml:space="preserve"> сельсовет» Ненецкого автономного округа.</w:t>
      </w:r>
    </w:p>
    <w:p w:rsidR="00AB5CA4" w:rsidRPr="003B548B" w:rsidRDefault="00AB5CA4" w:rsidP="00AB5CA4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6"/>
          <w:szCs w:val="26"/>
        </w:rPr>
      </w:pPr>
    </w:p>
    <w:p w:rsidR="00AB5CA4" w:rsidRDefault="00794213" w:rsidP="00AB5CA4">
      <w:pPr>
        <w:widowControl w:val="0"/>
        <w:autoSpaceDE w:val="0"/>
        <w:autoSpaceDN w:val="0"/>
        <w:adjustRightInd w:val="0"/>
        <w:jc w:val="both"/>
      </w:pPr>
      <w:r>
        <w:rPr>
          <w:sz w:val="26"/>
          <w:szCs w:val="26"/>
        </w:rPr>
        <w:t>Г</w:t>
      </w:r>
      <w:r w:rsidR="00AB5CA4">
        <w:rPr>
          <w:sz w:val="26"/>
          <w:szCs w:val="26"/>
        </w:rPr>
        <w:t>лава МО «Колгуевский</w:t>
      </w:r>
      <w:r w:rsidR="00AB5CA4" w:rsidRPr="003B548B">
        <w:rPr>
          <w:sz w:val="26"/>
          <w:szCs w:val="26"/>
        </w:rPr>
        <w:t xml:space="preserve"> сельсовет» НАО             </w:t>
      </w:r>
      <w:r w:rsidR="00AB5CA4">
        <w:rPr>
          <w:sz w:val="26"/>
          <w:szCs w:val="26"/>
        </w:rPr>
        <w:t xml:space="preserve">    </w:t>
      </w:r>
      <w:r w:rsidR="00AB5CA4" w:rsidRPr="003B548B">
        <w:rPr>
          <w:sz w:val="26"/>
          <w:szCs w:val="26"/>
        </w:rPr>
        <w:t xml:space="preserve">  </w:t>
      </w:r>
      <w:r w:rsidR="00AB5CA4">
        <w:rPr>
          <w:sz w:val="26"/>
          <w:szCs w:val="26"/>
        </w:rPr>
        <w:t xml:space="preserve">       </w:t>
      </w:r>
      <w:r w:rsidR="00AB5CA4" w:rsidRPr="003B548B">
        <w:rPr>
          <w:sz w:val="26"/>
          <w:szCs w:val="26"/>
        </w:rPr>
        <w:t xml:space="preserve">           </w:t>
      </w:r>
      <w:r w:rsidR="00AB5CA4">
        <w:rPr>
          <w:sz w:val="26"/>
          <w:szCs w:val="26"/>
        </w:rPr>
        <w:t>А.Ф.Ледкова</w:t>
      </w:r>
    </w:p>
    <w:sectPr w:rsidR="00AB5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A8E" w:rsidRDefault="00100A8E" w:rsidP="00C20F75">
      <w:r>
        <w:separator/>
      </w:r>
    </w:p>
  </w:endnote>
  <w:endnote w:type="continuationSeparator" w:id="0">
    <w:p w:rsidR="00100A8E" w:rsidRDefault="00100A8E" w:rsidP="00C2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A8E" w:rsidRDefault="00100A8E" w:rsidP="00C20F75">
      <w:r>
        <w:separator/>
      </w:r>
    </w:p>
  </w:footnote>
  <w:footnote w:type="continuationSeparator" w:id="0">
    <w:p w:rsidR="00100A8E" w:rsidRDefault="00100A8E" w:rsidP="00C20F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F836C1"/>
    <w:multiLevelType w:val="hybridMultilevel"/>
    <w:tmpl w:val="3252F3C8"/>
    <w:lvl w:ilvl="0" w:tplc="7564D6A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342"/>
    <w:rsid w:val="000D739B"/>
    <w:rsid w:val="00100A8E"/>
    <w:rsid w:val="00794213"/>
    <w:rsid w:val="00910177"/>
    <w:rsid w:val="00961D60"/>
    <w:rsid w:val="00AB5CA4"/>
    <w:rsid w:val="00C20F75"/>
    <w:rsid w:val="00F8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2133F7-F198-42BA-9AB5-EFA8C43D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B5C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5C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20F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20F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20F7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20F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79421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94213"/>
    <w:rPr>
      <w:color w:val="800080"/>
      <w:u w:val="single"/>
    </w:rPr>
  </w:style>
  <w:style w:type="paragraph" w:customStyle="1" w:styleId="xl69">
    <w:name w:val="xl69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794213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2">
    <w:name w:val="xl7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4">
    <w:name w:val="xl74"/>
    <w:basedOn w:val="a"/>
    <w:rsid w:val="00794213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5">
    <w:name w:val="xl75"/>
    <w:basedOn w:val="a"/>
    <w:rsid w:val="007942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6">
    <w:name w:val="xl7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7">
    <w:name w:val="xl77"/>
    <w:basedOn w:val="a"/>
    <w:rsid w:val="0079421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79421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a"/>
    <w:rsid w:val="00794213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0">
    <w:name w:val="xl80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1">
    <w:name w:val="xl81"/>
    <w:basedOn w:val="a"/>
    <w:rsid w:val="00794213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2">
    <w:name w:val="xl82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a"/>
    <w:rsid w:val="0079421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4">
    <w:name w:val="xl84"/>
    <w:basedOn w:val="a"/>
    <w:rsid w:val="007942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a"/>
    <w:rsid w:val="00794213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6">
    <w:name w:val="xl86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</w:rPr>
  </w:style>
  <w:style w:type="paragraph" w:customStyle="1" w:styleId="xl87">
    <w:name w:val="xl8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7942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0">
    <w:name w:val="xl9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1">
    <w:name w:val="xl91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2">
    <w:name w:val="xl92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a"/>
    <w:rsid w:val="00794213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4">
    <w:name w:val="xl9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  <w:b/>
      <w:bCs/>
    </w:rPr>
  </w:style>
  <w:style w:type="paragraph" w:customStyle="1" w:styleId="xl96">
    <w:name w:val="xl96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7">
    <w:name w:val="xl97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98">
    <w:name w:val="xl9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99">
    <w:name w:val="xl99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0">
    <w:name w:val="xl10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1">
    <w:name w:val="xl101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2">
    <w:name w:val="xl10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3">
    <w:name w:val="xl103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04">
    <w:name w:val="xl10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5">
    <w:name w:val="xl105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06">
    <w:name w:val="xl10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7">
    <w:name w:val="xl10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8">
    <w:name w:val="xl10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mbria" w:hAnsi="Cambria"/>
    </w:rPr>
  </w:style>
  <w:style w:type="paragraph" w:customStyle="1" w:styleId="xl109">
    <w:name w:val="xl109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customStyle="1" w:styleId="xl110">
    <w:name w:val="xl11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11">
    <w:name w:val="xl111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12">
    <w:name w:val="xl11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14">
    <w:name w:val="xl114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15">
    <w:name w:val="xl115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116">
    <w:name w:val="xl116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sz w:val="22"/>
      <w:szCs w:val="22"/>
    </w:rPr>
  </w:style>
  <w:style w:type="paragraph" w:customStyle="1" w:styleId="xl117">
    <w:name w:val="xl117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118">
    <w:name w:val="xl11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rFonts w:ascii="Arial CYR" w:hAnsi="Arial CYR" w:cs="Arial CYR"/>
    </w:rPr>
  </w:style>
  <w:style w:type="paragraph" w:customStyle="1" w:styleId="xl119">
    <w:name w:val="xl119"/>
    <w:basedOn w:val="a"/>
    <w:rsid w:val="0079421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22">
    <w:name w:val="xl122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23">
    <w:name w:val="xl123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9421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9">
    <w:name w:val="xl129"/>
    <w:basedOn w:val="a"/>
    <w:rsid w:val="0079421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30">
    <w:name w:val="xl13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31">
    <w:name w:val="xl131"/>
    <w:basedOn w:val="a"/>
    <w:rsid w:val="0079421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132">
    <w:name w:val="xl13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33">
    <w:name w:val="xl133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4">
    <w:name w:val="xl13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35">
    <w:name w:val="xl135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136">
    <w:name w:val="xl13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2"/>
      <w:szCs w:val="22"/>
    </w:rPr>
  </w:style>
  <w:style w:type="paragraph" w:customStyle="1" w:styleId="xl137">
    <w:name w:val="xl13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138">
    <w:name w:val="xl13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139">
    <w:name w:val="xl139"/>
    <w:basedOn w:val="a"/>
    <w:rsid w:val="00794213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40">
    <w:name w:val="xl14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textAlignment w:val="center"/>
    </w:pPr>
    <w:rPr>
      <w:b/>
      <w:bCs/>
      <w:color w:val="000000"/>
      <w:sz w:val="22"/>
      <w:szCs w:val="22"/>
    </w:rPr>
  </w:style>
  <w:style w:type="paragraph" w:customStyle="1" w:styleId="xl141">
    <w:name w:val="xl141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2">
    <w:name w:val="xl14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43">
    <w:name w:val="xl143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4">
    <w:name w:val="xl14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145">
    <w:name w:val="xl145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2"/>
      <w:szCs w:val="22"/>
    </w:rPr>
  </w:style>
  <w:style w:type="paragraph" w:customStyle="1" w:styleId="xl146">
    <w:name w:val="xl14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47">
    <w:name w:val="xl14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paragraph" w:customStyle="1" w:styleId="xl148">
    <w:name w:val="xl14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  <w:sz w:val="22"/>
      <w:szCs w:val="22"/>
    </w:rPr>
  </w:style>
  <w:style w:type="paragraph" w:customStyle="1" w:styleId="xl149">
    <w:name w:val="xl149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color w:val="000000"/>
      <w:sz w:val="22"/>
      <w:szCs w:val="22"/>
    </w:rPr>
  </w:style>
  <w:style w:type="paragraph" w:customStyle="1" w:styleId="xl150">
    <w:name w:val="xl150"/>
    <w:basedOn w:val="a"/>
    <w:rsid w:val="0079421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1">
    <w:name w:val="xl151"/>
    <w:basedOn w:val="a"/>
    <w:rsid w:val="007942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2">
    <w:name w:val="xl152"/>
    <w:basedOn w:val="a"/>
    <w:rsid w:val="0079421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3">
    <w:name w:val="xl153"/>
    <w:basedOn w:val="a"/>
    <w:rsid w:val="00794213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54">
    <w:name w:val="xl154"/>
    <w:basedOn w:val="a"/>
    <w:rsid w:val="0079421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55">
    <w:name w:val="xl155"/>
    <w:basedOn w:val="a"/>
    <w:rsid w:val="00794213"/>
    <w:pPr>
      <w:pBdr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22"/>
      <w:szCs w:val="22"/>
    </w:rPr>
  </w:style>
  <w:style w:type="paragraph" w:customStyle="1" w:styleId="xl156">
    <w:name w:val="xl15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57">
    <w:name w:val="xl15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58">
    <w:name w:val="xl158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59">
    <w:name w:val="xl159"/>
    <w:basedOn w:val="a"/>
    <w:rsid w:val="00794213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22"/>
      <w:szCs w:val="22"/>
    </w:rPr>
  </w:style>
  <w:style w:type="paragraph" w:customStyle="1" w:styleId="xl160">
    <w:name w:val="xl160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1">
    <w:name w:val="xl161"/>
    <w:basedOn w:val="a"/>
    <w:rsid w:val="0079421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62">
    <w:name w:val="xl162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63">
    <w:name w:val="xl163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164">
    <w:name w:val="xl164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165">
    <w:name w:val="xl165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66">
    <w:name w:val="xl166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67">
    <w:name w:val="xl167"/>
    <w:basedOn w:val="a"/>
    <w:rsid w:val="00794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</w:rPr>
  </w:style>
  <w:style w:type="paragraph" w:customStyle="1" w:styleId="xl168">
    <w:name w:val="xl168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69">
    <w:name w:val="xl169"/>
    <w:basedOn w:val="a"/>
    <w:rsid w:val="007942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0">
    <w:name w:val="xl170"/>
    <w:basedOn w:val="a"/>
    <w:rsid w:val="007942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71">
    <w:name w:val="xl171"/>
    <w:basedOn w:val="a"/>
    <w:rsid w:val="0079421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2">
    <w:name w:val="xl172"/>
    <w:basedOn w:val="a"/>
    <w:rsid w:val="00794213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3">
    <w:name w:val="xl173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4">
    <w:name w:val="xl174"/>
    <w:basedOn w:val="a"/>
    <w:rsid w:val="007942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5">
    <w:name w:val="xl175"/>
    <w:basedOn w:val="a"/>
    <w:rsid w:val="007942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6">
    <w:name w:val="xl176"/>
    <w:basedOn w:val="a"/>
    <w:rsid w:val="00794213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77">
    <w:name w:val="xl177"/>
    <w:basedOn w:val="a"/>
    <w:rsid w:val="0079421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8">
    <w:name w:val="xl178"/>
    <w:basedOn w:val="a"/>
    <w:rsid w:val="0079421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9">
    <w:name w:val="xl179"/>
    <w:basedOn w:val="a"/>
    <w:rsid w:val="0079421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5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Ивановна</dc:creator>
  <cp:keywords/>
  <dc:description/>
  <cp:lastModifiedBy>Татьяна Ивановна</cp:lastModifiedBy>
  <cp:revision>5</cp:revision>
  <dcterms:created xsi:type="dcterms:W3CDTF">2017-11-16T06:47:00Z</dcterms:created>
  <dcterms:modified xsi:type="dcterms:W3CDTF">2018-11-16T13:51:00Z</dcterms:modified>
</cp:coreProperties>
</file>